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97" w:rsidRPr="00111E5E" w:rsidRDefault="00C21D97" w:rsidP="00C21D97">
      <w:pPr>
        <w:widowControl/>
        <w:jc w:val="center"/>
        <w:rPr>
          <w:rFonts w:ascii="宋体" w:hAnsi="宋体"/>
          <w:b/>
          <w:sz w:val="44"/>
          <w:szCs w:val="44"/>
        </w:rPr>
      </w:pPr>
      <w:r w:rsidRPr="00111E5E">
        <w:rPr>
          <w:rFonts w:ascii="宋体" w:hAnsi="宋体" w:hint="eastAsia"/>
          <w:b/>
          <w:sz w:val="44"/>
          <w:szCs w:val="44"/>
        </w:rPr>
        <w:t>补充协议</w:t>
      </w:r>
    </w:p>
    <w:p w:rsidR="00C21D97" w:rsidRPr="00111E5E" w:rsidRDefault="00C21D97" w:rsidP="00C21D97">
      <w:pPr>
        <w:widowControl/>
        <w:spacing w:line="360" w:lineRule="exact"/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111E5E">
        <w:rPr>
          <w:rFonts w:ascii="宋体" w:hAnsi="宋体" w:cs="宋体" w:hint="eastAsia"/>
          <w:szCs w:val="21"/>
        </w:rPr>
        <w:t>根据《中华人民共和国旅游法》 第二章第九条规定：旅游者有权自主选择旅游产品和服务，有权拒绝旅游经营者强制交易行为；旅游者有权知悉其购买的某种旅游产品和服务的真实情况；旅游者有权要求旅游经营者按照约定提供产品和服务。</w:t>
      </w:r>
      <w:r w:rsidRPr="00111E5E">
        <w:rPr>
          <w:rFonts w:ascii="宋体" w:hAnsi="宋体" w:cs="宋体" w:hint="eastAsia"/>
          <w:color w:val="000000"/>
          <w:kern w:val="0"/>
          <w:szCs w:val="21"/>
        </w:rPr>
        <w:t>为约束自费活动中甲乙双方的权利、义务，经甲乙双方友好协商，</w:t>
      </w:r>
      <w:r w:rsidRPr="00111E5E">
        <w:rPr>
          <w:rFonts w:ascii="宋体" w:hAnsi="宋体" w:cs="宋体" w:hint="eastAsia"/>
          <w:szCs w:val="21"/>
        </w:rPr>
        <w:t>现特此在平等、自愿、充分协商一致的基础上、就甲乙双方达成如下协议、以资甲乙双方共同遵守：</w:t>
      </w:r>
    </w:p>
    <w:p w:rsidR="00C21D97" w:rsidRPr="00111E5E" w:rsidRDefault="00C21D97" w:rsidP="00C21D97">
      <w:pPr>
        <w:widowControl/>
        <w:numPr>
          <w:ilvl w:val="0"/>
          <w:numId w:val="1"/>
        </w:numPr>
        <w:spacing w:line="320" w:lineRule="exact"/>
        <w:ind w:left="357" w:hanging="357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111E5E">
        <w:rPr>
          <w:rFonts w:ascii="宋体" w:hAnsi="宋体" w:cs="宋体" w:hint="eastAsia"/>
          <w:b/>
          <w:color w:val="000000"/>
          <w:kern w:val="0"/>
          <w:szCs w:val="21"/>
        </w:rPr>
        <w:t>为丰富甲方的旅游娱乐活动，在不影响其他旅游者及合同行程安排的前提下，乙方为甲方安排自费活动。乙方为甲方提供以下自费活动，请甲方自行选择:</w:t>
      </w:r>
      <w:r w:rsidRPr="00111E5E">
        <w:rPr>
          <w:rFonts w:ascii="宋体" w:hAnsi="宋体" w:cs="宋体"/>
          <w:color w:val="000000"/>
          <w:kern w:val="0"/>
          <w:szCs w:val="21"/>
        </w:rPr>
        <w:t xml:space="preserve">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268"/>
        <w:gridCol w:w="1418"/>
        <w:gridCol w:w="1275"/>
        <w:gridCol w:w="3402"/>
      </w:tblGrid>
      <w:tr w:rsidR="00C21D97" w:rsidRPr="00111E5E" w:rsidTr="00B17E81">
        <w:trPr>
          <w:trHeight w:val="40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7" w:rsidRPr="00111E5E" w:rsidRDefault="00C21D97" w:rsidP="00B17E81">
            <w:pPr>
              <w:jc w:val="center"/>
              <w:rPr>
                <w:rFonts w:ascii="宋体" w:hAnsi="宋体"/>
                <w:szCs w:val="21"/>
              </w:rPr>
            </w:pPr>
            <w:r w:rsidRPr="00111E5E">
              <w:rPr>
                <w:rFonts w:ascii="宋体" w:hAnsi="宋体" w:hint="eastAsia"/>
                <w:szCs w:val="21"/>
              </w:rPr>
              <w:t>自费项目名称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7" w:rsidRPr="00111E5E" w:rsidRDefault="00C21D97" w:rsidP="00B17E81">
            <w:pPr>
              <w:jc w:val="center"/>
              <w:rPr>
                <w:rFonts w:ascii="宋体" w:hAnsi="宋体"/>
                <w:szCs w:val="21"/>
              </w:rPr>
            </w:pPr>
            <w:r w:rsidRPr="00111E5E">
              <w:rPr>
                <w:rFonts w:ascii="宋体" w:hAnsi="宋体" w:hint="eastAsia"/>
                <w:szCs w:val="21"/>
              </w:rPr>
              <w:t>价格含门票、车费、导游服务费（人民币）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7" w:rsidRPr="00111E5E" w:rsidRDefault="00C21D97" w:rsidP="00B17E81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111E5E">
              <w:rPr>
                <w:rFonts w:ascii="宋体" w:hAnsi="宋体" w:hint="eastAsia"/>
                <w:szCs w:val="21"/>
              </w:rPr>
              <w:t>游览时间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7" w:rsidRPr="00111E5E" w:rsidRDefault="00C21D97" w:rsidP="00B17E81">
            <w:pPr>
              <w:jc w:val="center"/>
              <w:rPr>
                <w:rFonts w:ascii="宋体" w:hAnsi="宋体"/>
                <w:szCs w:val="21"/>
              </w:rPr>
            </w:pPr>
            <w:r w:rsidRPr="00111E5E">
              <w:rPr>
                <w:rFonts w:ascii="宋体" w:hAnsi="宋体" w:hint="eastAsia"/>
                <w:szCs w:val="21"/>
              </w:rPr>
              <w:t>参加人数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7" w:rsidRPr="00111E5E" w:rsidRDefault="00C21D97" w:rsidP="00B17E81">
            <w:pPr>
              <w:jc w:val="center"/>
              <w:rPr>
                <w:rFonts w:ascii="宋体" w:hAnsi="宋体"/>
                <w:szCs w:val="21"/>
              </w:rPr>
            </w:pPr>
            <w:r w:rsidRPr="00111E5E">
              <w:rPr>
                <w:rFonts w:ascii="宋体" w:hAnsi="宋体" w:hint="eastAsia"/>
                <w:szCs w:val="21"/>
              </w:rPr>
              <w:t>代表签字</w:t>
            </w:r>
          </w:p>
        </w:tc>
      </w:tr>
      <w:tr w:rsidR="00C21D97" w:rsidRPr="00111E5E" w:rsidTr="00B17E81">
        <w:trPr>
          <w:trHeight w:val="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7" w:rsidRPr="00111E5E" w:rsidRDefault="00C21D97" w:rsidP="00B17E81">
            <w:pPr>
              <w:rPr>
                <w:rFonts w:ascii="宋体" w:hAnsi="宋体"/>
                <w:szCs w:val="21"/>
              </w:rPr>
            </w:pPr>
            <w:r w:rsidRPr="00111E5E">
              <w:rPr>
                <w:rFonts w:ascii="宋体" w:hAnsi="宋体" w:hint="eastAsia"/>
                <w:szCs w:val="21"/>
              </w:rPr>
              <w:t>魅力湘西晚会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7" w:rsidRPr="00111E5E" w:rsidRDefault="00C21D97" w:rsidP="00B17E81">
            <w:pPr>
              <w:rPr>
                <w:rFonts w:ascii="宋体" w:hAnsi="宋体" w:hint="eastAsia"/>
                <w:szCs w:val="21"/>
              </w:rPr>
            </w:pPr>
            <w:r w:rsidRPr="00111E5E">
              <w:rPr>
                <w:rFonts w:ascii="宋体" w:hAnsi="宋体"/>
                <w:szCs w:val="21"/>
              </w:rPr>
              <w:t>普座228</w:t>
            </w:r>
            <w:r w:rsidRPr="00111E5E">
              <w:rPr>
                <w:rFonts w:ascii="宋体" w:hAnsi="宋体" w:hint="eastAsia"/>
                <w:szCs w:val="21"/>
              </w:rPr>
              <w:t>元/人</w:t>
            </w:r>
          </w:p>
          <w:p w:rsidR="00C21D97" w:rsidRPr="00111E5E" w:rsidRDefault="00C21D97" w:rsidP="00B17E81">
            <w:pPr>
              <w:rPr>
                <w:rFonts w:ascii="宋体" w:hAnsi="宋体" w:hint="eastAsia"/>
                <w:szCs w:val="21"/>
              </w:rPr>
            </w:pPr>
            <w:r w:rsidRPr="00111E5E">
              <w:rPr>
                <w:rFonts w:ascii="宋体" w:hAnsi="宋体" w:hint="eastAsia"/>
                <w:szCs w:val="21"/>
              </w:rPr>
              <w:t>贵宾座258元/人</w:t>
            </w:r>
          </w:p>
          <w:p w:rsidR="00C21D97" w:rsidRPr="00111E5E" w:rsidRDefault="00C21D97" w:rsidP="00B17E81">
            <w:pPr>
              <w:rPr>
                <w:rFonts w:ascii="宋体" w:hAnsi="宋体"/>
                <w:szCs w:val="21"/>
              </w:rPr>
            </w:pPr>
            <w:r w:rsidRPr="00111E5E">
              <w:rPr>
                <w:rFonts w:ascii="宋体" w:hAnsi="宋体" w:hint="eastAsia"/>
                <w:szCs w:val="21"/>
              </w:rPr>
              <w:t>超级VIP座398元/人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7" w:rsidRPr="00111E5E" w:rsidRDefault="00C21D97" w:rsidP="00B17E81">
            <w:pPr>
              <w:spacing w:line="0" w:lineRule="atLeast"/>
              <w:rPr>
                <w:rFonts w:ascii="宋体" w:hAnsi="宋体"/>
                <w:szCs w:val="21"/>
              </w:rPr>
            </w:pPr>
            <w:r w:rsidRPr="00111E5E">
              <w:rPr>
                <w:rFonts w:ascii="宋体" w:hAnsi="宋体" w:hint="eastAsia"/>
                <w:szCs w:val="21"/>
              </w:rPr>
              <w:t>约90分钟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7" w:rsidRPr="00111E5E" w:rsidRDefault="00C21D97" w:rsidP="00B17E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7" w:rsidRPr="00111E5E" w:rsidRDefault="00C21D97" w:rsidP="00B17E81">
            <w:pPr>
              <w:rPr>
                <w:rFonts w:ascii="宋体" w:hAnsi="宋体"/>
                <w:szCs w:val="21"/>
              </w:rPr>
            </w:pPr>
          </w:p>
        </w:tc>
      </w:tr>
      <w:tr w:rsidR="00C21D97" w:rsidRPr="00111E5E" w:rsidTr="00B17E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7" w:rsidRPr="00111E5E" w:rsidRDefault="00C21D97" w:rsidP="00B17E81">
            <w:pPr>
              <w:ind w:right="315"/>
              <w:jc w:val="right"/>
              <w:rPr>
                <w:rFonts w:ascii="宋体" w:hAnsi="宋体" w:hint="eastAsia"/>
                <w:b/>
                <w:szCs w:val="21"/>
              </w:rPr>
            </w:pPr>
            <w:r w:rsidRPr="00111E5E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7" w:rsidRPr="00111E5E" w:rsidRDefault="00C21D97" w:rsidP="00B17E81">
            <w:pPr>
              <w:rPr>
                <w:rFonts w:ascii="宋体" w:hAnsi="宋体"/>
                <w:b/>
                <w:szCs w:val="21"/>
              </w:rPr>
            </w:pPr>
            <w:r w:rsidRPr="00111E5E">
              <w:rPr>
                <w:rFonts w:ascii="宋体" w:hAnsi="宋体" w:hint="eastAsia"/>
                <w:b/>
                <w:szCs w:val="21"/>
              </w:rPr>
              <w:t>请您在选择自费项目之前慎重考虑，一旦确认参加并付费后，导游将会进行预订，费用产生后旅游者取消的，将无法退还您费用。</w:t>
            </w:r>
            <w:r w:rsidRPr="00111E5E">
              <w:rPr>
                <w:rFonts w:ascii="宋体" w:hAnsi="宋体" w:hint="eastAsia"/>
                <w:b/>
                <w:color w:val="000000"/>
                <w:szCs w:val="21"/>
              </w:rPr>
              <w:t>如导游推荐除此之外的自费项目，请客人根据实际情况是否参加，绝不强迫消费！！</w:t>
            </w:r>
          </w:p>
        </w:tc>
      </w:tr>
    </w:tbl>
    <w:p w:rsidR="00C21D97" w:rsidRPr="00111E5E" w:rsidRDefault="00C21D97" w:rsidP="00C21D97">
      <w:pPr>
        <w:spacing w:line="320" w:lineRule="exac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二</w:t>
      </w:r>
      <w:r w:rsidRPr="00111E5E">
        <w:rPr>
          <w:rFonts w:ascii="宋体" w:hAnsi="宋体" w:cs="宋体" w:hint="eastAsia"/>
          <w:color w:val="000000"/>
          <w:kern w:val="0"/>
          <w:szCs w:val="21"/>
        </w:rPr>
        <w:t>、乙方安排的自费活动均由甲方</w:t>
      </w:r>
      <w:r w:rsidRPr="00111E5E">
        <w:rPr>
          <w:rFonts w:ascii="宋体" w:hAnsi="宋体" w:cs="宋体" w:hint="eastAsia"/>
          <w:bCs/>
          <w:szCs w:val="21"/>
        </w:rPr>
        <w:t>根据自身需要和个人意志，自愿、自主消费，旅行社全程绝不强制购物和自费。</w:t>
      </w:r>
    </w:p>
    <w:p w:rsidR="00C21D97" w:rsidRPr="00111E5E" w:rsidRDefault="00C21D97" w:rsidP="00C21D97">
      <w:pPr>
        <w:spacing w:line="320" w:lineRule="exact"/>
        <w:ind w:left="420" w:hangingChars="200" w:hanging="420"/>
        <w:jc w:val="lef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</w:t>
      </w:r>
      <w:r w:rsidRPr="00111E5E">
        <w:rPr>
          <w:rFonts w:ascii="宋体" w:hAnsi="宋体" w:cs="宋体" w:hint="eastAsia"/>
          <w:bCs/>
          <w:szCs w:val="21"/>
        </w:rPr>
        <w:t>、张家集由于是旅游城市，因此很多大大小小的超市都会售卖一些当地土特产，此线路不含购物店，但是在换车地点或者等待其他团友地点附近都会有这样的超市，部分景区内有自营购物店，为景区经营行为，非旅行社安排的购物点如有需求可自行去购买，但是提醒您慎重选择，产生一切问题需自理。</w:t>
      </w:r>
    </w:p>
    <w:p w:rsidR="00C21D97" w:rsidRPr="00111E5E" w:rsidRDefault="00C21D97" w:rsidP="00C21D97">
      <w:pPr>
        <w:spacing w:line="320" w:lineRule="exact"/>
        <w:ind w:leftChars="15" w:left="451" w:hangingChars="200" w:hanging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四</w:t>
      </w:r>
      <w:r w:rsidRPr="00111E5E">
        <w:rPr>
          <w:rFonts w:ascii="宋体" w:hAnsi="宋体" w:cs="宋体" w:hint="eastAsia"/>
          <w:bCs/>
          <w:szCs w:val="21"/>
        </w:rPr>
        <w:t>、如遇不可抗力（天气、罢工、政府行为等）或旅行社已尽全力和义务仍不能避免的事件（公共交通延误或取消、交通堵塞、重大礼宾等），为保证景点正常游览，旅行社可能根据实际需要减少本补充说明约定的另付费景点，敬请谅解。</w:t>
      </w:r>
    </w:p>
    <w:p w:rsidR="00C21D97" w:rsidRPr="00111E5E" w:rsidRDefault="00C21D97" w:rsidP="00C21D97">
      <w:pPr>
        <w:widowControl/>
        <w:spacing w:line="32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五</w:t>
      </w:r>
      <w:r w:rsidRPr="00111E5E">
        <w:rPr>
          <w:rFonts w:ascii="宋体" w:hAnsi="宋体" w:cs="宋体" w:hint="eastAsia"/>
          <w:color w:val="000000"/>
          <w:kern w:val="0"/>
          <w:szCs w:val="21"/>
        </w:rPr>
        <w:t>、不参与自费项目的游客由乙方导游（领队）进行妥善安排，请配合。</w:t>
      </w:r>
    </w:p>
    <w:p w:rsidR="00C21D97" w:rsidRPr="00111E5E" w:rsidRDefault="00C21D97" w:rsidP="00C21D97">
      <w:pPr>
        <w:widowControl/>
        <w:spacing w:line="320" w:lineRule="exact"/>
        <w:ind w:left="315" w:hangingChars="150" w:hanging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六</w:t>
      </w:r>
      <w:r w:rsidRPr="00111E5E">
        <w:rPr>
          <w:rFonts w:ascii="宋体" w:hAnsi="宋体" w:cs="宋体" w:hint="eastAsia"/>
          <w:color w:val="000000"/>
          <w:kern w:val="0"/>
          <w:szCs w:val="21"/>
        </w:rPr>
        <w:t>、游客有参加自费项目的需求，经与乙方导游（领队）协商并签订此补充协议，乙方方可安排。如与导游（领队）或地接导游协商安排自费活动，未签订此补充协议的，视为游客与导游（领队）或地接导游之间的个人行为，乙方不承担任何责任  。</w:t>
      </w:r>
    </w:p>
    <w:p w:rsidR="00C21D97" w:rsidRPr="00111E5E" w:rsidRDefault="00C21D97" w:rsidP="00C21D97">
      <w:pPr>
        <w:widowControl/>
        <w:spacing w:line="320" w:lineRule="exact"/>
        <w:jc w:val="lef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七</w:t>
      </w:r>
      <w:r w:rsidRPr="00111E5E">
        <w:rPr>
          <w:rFonts w:ascii="宋体" w:hAnsi="宋体" w:cs="宋体" w:hint="eastAsia"/>
          <w:bCs/>
          <w:szCs w:val="21"/>
        </w:rPr>
        <w:t>、本协议书一式两份、甲乙双方各执一份、自甲方盖章及乙方签字之日起生效、具有同等的法律效力。</w:t>
      </w:r>
    </w:p>
    <w:p w:rsidR="00C21D97" w:rsidRPr="00111E5E" w:rsidRDefault="00C21D97" w:rsidP="00C21D97">
      <w:pPr>
        <w:spacing w:line="300" w:lineRule="exact"/>
        <w:ind w:firstLineChars="100" w:firstLine="210"/>
        <w:rPr>
          <w:rFonts w:ascii="宋体" w:hAnsi="宋体" w:cs="宋体" w:hint="eastAsia"/>
          <w:color w:val="000000"/>
          <w:kern w:val="0"/>
          <w:szCs w:val="21"/>
        </w:rPr>
      </w:pPr>
    </w:p>
    <w:p w:rsidR="00C21D97" w:rsidRPr="00111E5E" w:rsidRDefault="00C21D97" w:rsidP="00C21D97">
      <w:pPr>
        <w:spacing w:line="300" w:lineRule="exact"/>
        <w:ind w:firstLineChars="100" w:firstLine="210"/>
        <w:rPr>
          <w:rFonts w:ascii="宋体" w:hAnsi="宋体" w:cs="宋体" w:hint="eastAsia"/>
          <w:color w:val="000000"/>
          <w:kern w:val="0"/>
          <w:szCs w:val="21"/>
        </w:rPr>
      </w:pPr>
    </w:p>
    <w:p w:rsidR="00C21D97" w:rsidRPr="00FD5226" w:rsidRDefault="00C21D97" w:rsidP="00C21D97">
      <w:pPr>
        <w:spacing w:line="300" w:lineRule="exact"/>
        <w:ind w:firstLineChars="100" w:firstLine="211"/>
        <w:rPr>
          <w:rFonts w:ascii="宋体" w:hAnsi="宋体" w:cs="楷体_GB2312" w:hint="eastAsia"/>
          <w:b/>
          <w:bCs/>
          <w:color w:val="FF00FF"/>
          <w:szCs w:val="21"/>
        </w:rPr>
      </w:pPr>
      <w:r w:rsidRPr="00111E5E">
        <w:rPr>
          <w:rFonts w:ascii="宋体" w:hAnsi="宋体" w:cs="宋体" w:hint="eastAsia"/>
          <w:b/>
          <w:color w:val="000000"/>
          <w:kern w:val="0"/>
          <w:szCs w:val="21"/>
        </w:rPr>
        <w:t>甲方代表签字：　                                 乙方授权代表签字</w:t>
      </w:r>
      <w:r w:rsidRPr="00FD5226">
        <w:rPr>
          <w:rFonts w:ascii="宋体" w:hAnsi="宋体" w:cs="楷体_GB2312" w:hint="eastAsia"/>
          <w:b/>
          <w:bCs/>
          <w:szCs w:val="21"/>
        </w:rPr>
        <w:t>：</w:t>
      </w:r>
    </w:p>
    <w:p w:rsidR="00D9643F" w:rsidRPr="00C21D97" w:rsidRDefault="00043A44"/>
    <w:sectPr w:rsidR="00D9643F" w:rsidRPr="00C21D97" w:rsidSect="00C37066">
      <w:pgSz w:w="11906" w:h="16838"/>
      <w:pgMar w:top="680" w:right="680" w:bottom="680" w:left="6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44" w:rsidRDefault="00043A44" w:rsidP="00C21D97">
      <w:r>
        <w:separator/>
      </w:r>
    </w:p>
  </w:endnote>
  <w:endnote w:type="continuationSeparator" w:id="0">
    <w:p w:rsidR="00043A44" w:rsidRDefault="00043A44" w:rsidP="00C2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44" w:rsidRDefault="00043A44" w:rsidP="00C21D97">
      <w:r>
        <w:separator/>
      </w:r>
    </w:p>
  </w:footnote>
  <w:footnote w:type="continuationSeparator" w:id="0">
    <w:p w:rsidR="00043A44" w:rsidRDefault="00043A44" w:rsidP="00C21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240"/>
    <w:multiLevelType w:val="hybridMultilevel"/>
    <w:tmpl w:val="F07C8EEE"/>
    <w:lvl w:ilvl="0" w:tplc="9D94DDE4">
      <w:start w:val="1"/>
      <w:numFmt w:val="japaneseCounting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D97"/>
    <w:rsid w:val="00043A44"/>
    <w:rsid w:val="000B4F7B"/>
    <w:rsid w:val="0056248C"/>
    <w:rsid w:val="006A4EAE"/>
    <w:rsid w:val="00750B30"/>
    <w:rsid w:val="00BA7570"/>
    <w:rsid w:val="00C17B9B"/>
    <w:rsid w:val="00C21D97"/>
    <w:rsid w:val="00D8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D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D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2019-12-26T01:48:00Z</dcterms:created>
  <dcterms:modified xsi:type="dcterms:W3CDTF">2019-12-26T01:48:00Z</dcterms:modified>
</cp:coreProperties>
</file>